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70" w:rsidRDefault="00BD167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D1670" w:rsidRDefault="00BD1670">
      <w:pPr>
        <w:pStyle w:val="ConsPlusNormal"/>
        <w:jc w:val="both"/>
        <w:outlineLvl w:val="0"/>
      </w:pPr>
    </w:p>
    <w:p w:rsidR="00BD1670" w:rsidRDefault="00BD167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1670" w:rsidRDefault="00BD1670">
      <w:pPr>
        <w:pStyle w:val="ConsPlusTitle"/>
        <w:jc w:val="center"/>
      </w:pPr>
    </w:p>
    <w:p w:rsidR="00BD1670" w:rsidRDefault="00A02D34">
      <w:pPr>
        <w:pStyle w:val="ConsPlusTitle"/>
        <w:jc w:val="center"/>
      </w:pPr>
      <w:bookmarkStart w:id="0" w:name="_GoBack"/>
      <w:r>
        <w:t>Постановление</w:t>
      </w:r>
    </w:p>
    <w:p w:rsidR="00BD1670" w:rsidRDefault="00A02D34">
      <w:pPr>
        <w:pStyle w:val="ConsPlusTitle"/>
        <w:jc w:val="center"/>
      </w:pPr>
      <w:r>
        <w:t>от 21 января 2015 г. n 29</w:t>
      </w:r>
    </w:p>
    <w:p w:rsidR="00BD1670" w:rsidRDefault="00BD1670">
      <w:pPr>
        <w:pStyle w:val="ConsPlusTitle"/>
        <w:jc w:val="center"/>
      </w:pPr>
    </w:p>
    <w:p w:rsidR="00BD1670" w:rsidRDefault="00A02D34">
      <w:pPr>
        <w:pStyle w:val="ConsPlusTitle"/>
        <w:jc w:val="center"/>
      </w:pPr>
      <w:r>
        <w:t>Об утверждении правил</w:t>
      </w:r>
    </w:p>
    <w:p w:rsidR="00BD1670" w:rsidRDefault="00A02D34">
      <w:pPr>
        <w:pStyle w:val="ConsPlusTitle"/>
        <w:jc w:val="center"/>
      </w:pPr>
      <w:r>
        <w:t>сообщения работодателем о заключении трудового</w:t>
      </w:r>
    </w:p>
    <w:p w:rsidR="00BD1670" w:rsidRDefault="00A02D34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BD1670" w:rsidRDefault="00A02D34">
      <w:pPr>
        <w:pStyle w:val="ConsPlusTitle"/>
        <w:jc w:val="center"/>
      </w:pPr>
      <w:r>
        <w:t>(оказание услуг) с гражданином, замещавшим должности</w:t>
      </w:r>
    </w:p>
    <w:bookmarkEnd w:id="0"/>
    <w:p w:rsidR="00BD1670" w:rsidRDefault="00A02D34">
      <w:pPr>
        <w:pStyle w:val="ConsPlusTitle"/>
        <w:jc w:val="center"/>
      </w:pPr>
      <w:r>
        <w:t>государственной или муниципальной службы, перечень</w:t>
      </w:r>
    </w:p>
    <w:p w:rsidR="00BD1670" w:rsidRDefault="00A02D34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BD1670" w:rsidRDefault="00A02D34">
      <w:pPr>
        <w:pStyle w:val="ConsPlusTitle"/>
        <w:jc w:val="center"/>
      </w:pPr>
      <w:r>
        <w:t>актами Российской Федерации</w:t>
      </w:r>
    </w:p>
    <w:p w:rsidR="00BD1670" w:rsidRDefault="00BD16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16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1670" w:rsidRDefault="00BD16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1670" w:rsidRDefault="00BD16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1670" w:rsidRDefault="00BD16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7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D1670" w:rsidRDefault="00BD1670">
      <w:pPr>
        <w:pStyle w:val="ConsPlusNormal"/>
        <w:jc w:val="center"/>
      </w:pPr>
    </w:p>
    <w:p w:rsidR="00BD1670" w:rsidRDefault="00BD1670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jc w:val="right"/>
      </w:pPr>
      <w:r>
        <w:t>Председатель Правительства</w:t>
      </w:r>
    </w:p>
    <w:p w:rsidR="00BD1670" w:rsidRDefault="00BD1670">
      <w:pPr>
        <w:pStyle w:val="ConsPlusNormal"/>
        <w:jc w:val="right"/>
      </w:pPr>
      <w:r>
        <w:t>Российской Федерации</w:t>
      </w:r>
    </w:p>
    <w:p w:rsidR="00BD1670" w:rsidRDefault="00BD1670">
      <w:pPr>
        <w:pStyle w:val="ConsPlusNormal"/>
        <w:jc w:val="right"/>
      </w:pPr>
      <w:r>
        <w:t>Д.МЕДВЕДЕВ</w:t>
      </w: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jc w:val="right"/>
        <w:outlineLvl w:val="0"/>
      </w:pPr>
      <w:r>
        <w:t>Утверждены</w:t>
      </w:r>
    </w:p>
    <w:p w:rsidR="00BD1670" w:rsidRDefault="00BD1670">
      <w:pPr>
        <w:pStyle w:val="ConsPlusNormal"/>
        <w:jc w:val="right"/>
      </w:pPr>
      <w:r>
        <w:t>постановлением Правительства</w:t>
      </w:r>
    </w:p>
    <w:p w:rsidR="00BD1670" w:rsidRDefault="00BD1670">
      <w:pPr>
        <w:pStyle w:val="ConsPlusNormal"/>
        <w:jc w:val="right"/>
      </w:pPr>
      <w:r>
        <w:t>Российской Федерации</w:t>
      </w:r>
    </w:p>
    <w:p w:rsidR="00BD1670" w:rsidRDefault="00BD1670">
      <w:pPr>
        <w:pStyle w:val="ConsPlusNormal"/>
        <w:jc w:val="right"/>
      </w:pPr>
      <w:r>
        <w:t>от 21 января 2015 г. N 29</w:t>
      </w: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Title"/>
        <w:jc w:val="center"/>
      </w:pPr>
      <w:bookmarkStart w:id="1" w:name="P34"/>
      <w:bookmarkEnd w:id="1"/>
      <w:r>
        <w:t>ПРАВИЛА</w:t>
      </w:r>
    </w:p>
    <w:p w:rsidR="00BD1670" w:rsidRDefault="00BD1670">
      <w:pPr>
        <w:pStyle w:val="ConsPlusTitle"/>
        <w:jc w:val="center"/>
      </w:pPr>
      <w:r>
        <w:t>СООБЩЕНИЯ РАБОТОДАТЕЛЕМ О ЗАКЛЮЧЕНИИ ТРУДОВОГО</w:t>
      </w:r>
    </w:p>
    <w:p w:rsidR="00BD1670" w:rsidRDefault="00BD1670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BD1670" w:rsidRDefault="00BD1670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BD1670" w:rsidRDefault="00BD1670">
      <w:pPr>
        <w:pStyle w:val="ConsPlusTitle"/>
        <w:jc w:val="center"/>
      </w:pPr>
      <w:r>
        <w:t>ГОСУДАРСТВЕННОЙ ИЛИ МУНИЦИПАЛЬНОЙ СЛУЖБЫ, ПЕРЕЧЕНЬ</w:t>
      </w:r>
    </w:p>
    <w:p w:rsidR="00BD1670" w:rsidRDefault="00BD1670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BD1670" w:rsidRDefault="00BD1670">
      <w:pPr>
        <w:pStyle w:val="ConsPlusTitle"/>
        <w:jc w:val="center"/>
      </w:pPr>
      <w:r>
        <w:t>АКТАМИ РОССИЙСКОЙ ФЕДЕРАЦИИ</w:t>
      </w:r>
    </w:p>
    <w:p w:rsidR="00BD1670" w:rsidRDefault="00BD16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16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1670" w:rsidRDefault="00BD16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1670" w:rsidRDefault="00BD16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D1670" w:rsidRDefault="00BD16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BD1670" w:rsidRDefault="00BD167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BD1670" w:rsidRDefault="00BD1670">
      <w:pPr>
        <w:pStyle w:val="ConsPlusNormal"/>
        <w:spacing w:before="220"/>
        <w:ind w:firstLine="540"/>
        <w:jc w:val="both"/>
      </w:pPr>
      <w:bookmarkStart w:id="2" w:name="P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BD1670" w:rsidRDefault="00BD1670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BD1670" w:rsidRDefault="00BD1670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BD1670" w:rsidRDefault="00BD167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BD1670" w:rsidRDefault="00BD1670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jc w:val="both"/>
      </w:pPr>
    </w:p>
    <w:p w:rsidR="00BD1670" w:rsidRDefault="00BD16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58E4" w:rsidRDefault="006458E4"/>
    <w:sectPr w:rsidR="006458E4" w:rsidSect="0056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70"/>
    <w:rsid w:val="006458E4"/>
    <w:rsid w:val="00A02D34"/>
    <w:rsid w:val="00B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1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16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1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16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8A0F60F5F3A4A0461746BA4A653510C46FB96AAEEBF377645854B136C602B61C35982B53562ACB8A2AC021B25647CFCA6FE20E02AM" TargetMode="External"/><Relationship Id="rId13" Type="http://schemas.openxmlformats.org/officeDocument/2006/relationships/hyperlink" Target="consultantplus://offline/ref=B328A0F60F5F3A4A0461746BA4A653510D43F09FACE2BF377645854B136C602B61C35980B63E36FDF9FCF552586E697EE5BAFE21158F0B80EE2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28A0F60F5F3A4A0461746BA4A653510C44FB9FACE4BF377645854B136C602B61C35980B63E36F4FEFCF552586E697EE5BAFE21158F0B80EE27M" TargetMode="External"/><Relationship Id="rId12" Type="http://schemas.openxmlformats.org/officeDocument/2006/relationships/hyperlink" Target="consultantplus://offline/ref=B328A0F60F5F3A4A0461746BA4A653510E43F199A1E4BF377645854B136C602B61C35980B63E36FDFBFCF552586E697EE5BAFE21158F0B80EE27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28A0F60F5F3A4A0461746BA4A653510D43F09FACE2BF377645854B136C602B61C35980B63E36FDF9FCF552586E697EE5BAFE21158F0B80EE27M" TargetMode="External"/><Relationship Id="rId11" Type="http://schemas.openxmlformats.org/officeDocument/2006/relationships/hyperlink" Target="consultantplus://offline/ref=B328A0F60F5F3A4A0461746BA4A653510C44FB9FACE4BF377645854B136C602B61C35980B63E36F4FEFCF552586E697EE5BAFE21158F0B80EE27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328A0F60F5F3A4A0461746BA4A653510C44FB9FACE4BF377645854B136C602B61C35980B63E36F4FEFCF552586E697EE5BAFE21158F0B80EE27M" TargetMode="External"/><Relationship Id="rId10" Type="http://schemas.openxmlformats.org/officeDocument/2006/relationships/hyperlink" Target="consultantplus://offline/ref=B328A0F60F5F3A4A0461746BA4A653510D43F09FACE2BF377645854B136C602B61C35980B63E36FDF9FCF552586E697EE5BAFE21158F0B80EE2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8A0F60F5F3A4A0461746BA4A653510E43F79BA1E7BF377645854B136C602B73C3018CB73928FDFFE9A3031EE32AM" TargetMode="External"/><Relationship Id="rId14" Type="http://schemas.openxmlformats.org/officeDocument/2006/relationships/hyperlink" Target="consultantplus://offline/ref=B328A0F60F5F3A4A0461746BA4A653510C44F39CAAE2BF377645854B136C602B61C35983B53836F6A8A6E556113A6361E2A7E0200B8FE02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Рыкова</dc:creator>
  <cp:lastModifiedBy>Татьяна Юрьевна Корепанова</cp:lastModifiedBy>
  <cp:revision>2</cp:revision>
  <dcterms:created xsi:type="dcterms:W3CDTF">2021-03-17T12:54:00Z</dcterms:created>
  <dcterms:modified xsi:type="dcterms:W3CDTF">2021-04-29T11:19:00Z</dcterms:modified>
</cp:coreProperties>
</file>